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5D" w:rsidRPr="00B839FD" w:rsidRDefault="00B839FD">
      <w:pPr>
        <w:rPr>
          <w:rFonts w:ascii="Arial" w:hAnsi="Arial" w:cs="Arial"/>
          <w:b/>
        </w:rPr>
      </w:pPr>
      <w:r>
        <w:rPr>
          <w:rFonts w:ascii="Arial" w:hAnsi="Arial" w:cs="Arial"/>
          <w:b/>
        </w:rPr>
        <w:t>Checked Baggage – Descriptive Text</w:t>
      </w:r>
    </w:p>
    <w:p w:rsidR="00E542E4" w:rsidRDefault="00E542E4" w:rsidP="00E542E4">
      <w:pPr>
        <w:spacing w:after="0"/>
        <w:rPr>
          <w:rFonts w:ascii="Arial" w:hAnsi="Arial" w:cs="Arial"/>
        </w:rPr>
      </w:pPr>
      <w:r w:rsidRPr="003105C2">
        <w:rPr>
          <w:rFonts w:ascii="Arial" w:hAnsi="Arial" w:cs="Arial"/>
        </w:rPr>
        <w:t>It's a square board with large yellow and white lettering containing a message in English and</w:t>
      </w:r>
    </w:p>
    <w:p w:rsidR="00D6095D" w:rsidRDefault="00E542E4" w:rsidP="00E542E4">
      <w:pPr>
        <w:spacing w:after="0"/>
        <w:rPr>
          <w:b/>
        </w:rPr>
      </w:pPr>
      <w:r w:rsidRPr="003105C2">
        <w:rPr>
          <w:rFonts w:ascii="Arial" w:hAnsi="Arial" w:cs="Arial"/>
        </w:rPr>
        <w:t>repeated in Braille</w:t>
      </w:r>
      <w:r>
        <w:rPr>
          <w:rFonts w:ascii="Arial" w:hAnsi="Arial" w:cs="Arial"/>
        </w:rPr>
        <w:t xml:space="preserve"> on a second page</w:t>
      </w:r>
      <w:r w:rsidRPr="003105C2">
        <w:rPr>
          <w:rFonts w:ascii="Arial" w:hAnsi="Arial" w:cs="Arial"/>
        </w:rPr>
        <w:t xml:space="preserve">. The </w:t>
      </w:r>
      <w:r>
        <w:rPr>
          <w:rFonts w:ascii="Arial" w:hAnsi="Arial" w:cs="Arial"/>
        </w:rPr>
        <w:t xml:space="preserve">text in </w:t>
      </w:r>
      <w:r w:rsidRPr="003105C2">
        <w:rPr>
          <w:rFonts w:ascii="Arial" w:hAnsi="Arial" w:cs="Arial"/>
        </w:rPr>
        <w:t>yellow</w:t>
      </w:r>
      <w:r>
        <w:rPr>
          <w:rFonts w:ascii="Arial" w:hAnsi="Arial" w:cs="Arial"/>
        </w:rPr>
        <w:t xml:space="preserve"> is a title that says</w:t>
      </w:r>
      <w:r w:rsidRPr="003105C2">
        <w:rPr>
          <w:rFonts w:ascii="Arial" w:hAnsi="Arial" w:cs="Arial"/>
        </w:rPr>
        <w:t xml:space="preserve"> "</w:t>
      </w:r>
      <w:r>
        <w:rPr>
          <w:rFonts w:ascii="Arial" w:hAnsi="Arial" w:cs="Arial"/>
        </w:rPr>
        <w:t>Checked Baggage</w:t>
      </w:r>
      <w:r w:rsidR="0030767A">
        <w:rPr>
          <w:rFonts w:ascii="Arial" w:hAnsi="Arial" w:cs="Arial"/>
        </w:rPr>
        <w:t>” Below</w:t>
      </w:r>
      <w:r w:rsidR="00297EA7">
        <w:rPr>
          <w:rFonts w:ascii="Arial" w:hAnsi="Arial" w:cs="Arial"/>
        </w:rPr>
        <w:t xml:space="preserve"> the yellow title is text that says</w:t>
      </w:r>
      <w:r w:rsidRPr="003105C2">
        <w:rPr>
          <w:rFonts w:ascii="Arial" w:hAnsi="Arial" w:cs="Arial"/>
        </w:rPr>
        <w:t xml:space="preserve"> </w:t>
      </w:r>
      <w:r>
        <w:rPr>
          <w:rFonts w:ascii="Arial" w:hAnsi="Arial" w:cs="Arial"/>
        </w:rPr>
        <w:t xml:space="preserve">“tagged only Please place checked baggage on conveyor belt. Lay bags flat. Wheels facing up. All 1m (3ft.) of space between bags. Proceed to the Screening Officer and await further instructions.  </w:t>
      </w:r>
    </w:p>
    <w:p w:rsidR="00E542E4" w:rsidRDefault="00E542E4">
      <w:pPr>
        <w:rPr>
          <w:b/>
        </w:rPr>
      </w:pPr>
    </w:p>
    <w:p w:rsidR="00E542E4" w:rsidRDefault="00E262D9">
      <w:pPr>
        <w:rPr>
          <w:b/>
        </w:rPr>
      </w:pPr>
      <w:r>
        <w:rPr>
          <w:noProof/>
        </w:rPr>
        <w:drawing>
          <wp:inline distT="0" distB="0" distL="0" distR="0">
            <wp:extent cx="5943600" cy="5897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897880"/>
                    </a:xfrm>
                    <a:prstGeom prst="rect">
                      <a:avLst/>
                    </a:prstGeom>
                  </pic:spPr>
                </pic:pic>
              </a:graphicData>
            </a:graphic>
          </wp:inline>
        </w:drawing>
      </w:r>
    </w:p>
    <w:p w:rsidR="00F7225A" w:rsidRDefault="00F7225A" w:rsidP="00A31E4F">
      <w:pPr>
        <w:rPr>
          <w:rFonts w:ascii="Arial" w:hAnsi="Arial" w:cs="Arial"/>
        </w:rPr>
      </w:pPr>
    </w:p>
    <w:p w:rsidR="00F7225A" w:rsidRDefault="00F7225A" w:rsidP="00A31E4F">
      <w:pPr>
        <w:rPr>
          <w:rFonts w:ascii="Arial" w:hAnsi="Arial" w:cs="Arial"/>
        </w:rPr>
      </w:pPr>
    </w:p>
    <w:p w:rsidR="00F7225A" w:rsidRDefault="00F7225A" w:rsidP="00A31E4F">
      <w:pPr>
        <w:rPr>
          <w:rFonts w:ascii="Arial" w:hAnsi="Arial" w:cs="Arial"/>
        </w:rPr>
      </w:pPr>
    </w:p>
    <w:p w:rsidR="00A31E4F" w:rsidRPr="003105C2" w:rsidRDefault="007A1ED4" w:rsidP="00A31E4F">
      <w:pPr>
        <w:rPr>
          <w:rFonts w:ascii="Arial" w:hAnsi="Arial" w:cs="Arial"/>
        </w:rPr>
      </w:pPr>
      <w:bookmarkStart w:id="0" w:name="_GoBack"/>
      <w:bookmarkEnd w:id="0"/>
      <w:r>
        <w:rPr>
          <w:rFonts w:ascii="Arial" w:hAnsi="Arial" w:cs="Arial"/>
        </w:rPr>
        <w:lastRenderedPageBreak/>
        <w:t>I</w:t>
      </w:r>
      <w:r w:rsidR="00A31E4F" w:rsidRPr="003105C2">
        <w:rPr>
          <w:rFonts w:ascii="Arial" w:hAnsi="Arial" w:cs="Arial"/>
        </w:rPr>
        <w:t xml:space="preserve">t's a square board </w:t>
      </w:r>
      <w:r w:rsidR="00A31E4F">
        <w:rPr>
          <w:rFonts w:ascii="Arial" w:hAnsi="Arial" w:cs="Arial"/>
        </w:rPr>
        <w:t>with braille.</w:t>
      </w:r>
    </w:p>
    <w:p w:rsidR="00E542E4" w:rsidRDefault="00E542E4">
      <w:pPr>
        <w:rPr>
          <w:b/>
        </w:rPr>
      </w:pPr>
    </w:p>
    <w:p w:rsidR="00E542E4" w:rsidRDefault="00A31E4F">
      <w:pPr>
        <w:rPr>
          <w:b/>
        </w:rPr>
      </w:pPr>
      <w:r>
        <w:rPr>
          <w:noProof/>
        </w:rPr>
        <w:drawing>
          <wp:inline distT="0" distB="0" distL="0" distR="0">
            <wp:extent cx="5943600" cy="59778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977890"/>
                    </a:xfrm>
                    <a:prstGeom prst="rect">
                      <a:avLst/>
                    </a:prstGeom>
                  </pic:spPr>
                </pic:pic>
              </a:graphicData>
            </a:graphic>
          </wp:inline>
        </w:drawing>
      </w:r>
    </w:p>
    <w:p w:rsidR="00E542E4" w:rsidRDefault="00E542E4">
      <w:pPr>
        <w:rPr>
          <w:b/>
        </w:rPr>
      </w:pPr>
    </w:p>
    <w:p w:rsidR="00E542E4" w:rsidRDefault="00E542E4">
      <w:pPr>
        <w:rPr>
          <w:b/>
        </w:rPr>
      </w:pPr>
    </w:p>
    <w:p w:rsidR="00E542E4" w:rsidRDefault="00E542E4">
      <w:pPr>
        <w:rPr>
          <w:b/>
        </w:rPr>
      </w:pPr>
    </w:p>
    <w:p w:rsidR="00E542E4" w:rsidRDefault="00E542E4">
      <w:pPr>
        <w:rPr>
          <w:b/>
        </w:rPr>
      </w:pPr>
    </w:p>
    <w:p w:rsidR="00E542E4" w:rsidRDefault="00E542E4">
      <w:pPr>
        <w:rPr>
          <w:b/>
        </w:rPr>
      </w:pPr>
    </w:p>
    <w:sectPr w:rsidR="00E5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5D"/>
    <w:rsid w:val="000B4328"/>
    <w:rsid w:val="000E67DF"/>
    <w:rsid w:val="00185B58"/>
    <w:rsid w:val="00297EA7"/>
    <w:rsid w:val="002D3DAD"/>
    <w:rsid w:val="0030767A"/>
    <w:rsid w:val="003105C2"/>
    <w:rsid w:val="00311502"/>
    <w:rsid w:val="006C791A"/>
    <w:rsid w:val="006F3DB6"/>
    <w:rsid w:val="007A1ED4"/>
    <w:rsid w:val="007C323D"/>
    <w:rsid w:val="007E2F8C"/>
    <w:rsid w:val="00802A99"/>
    <w:rsid w:val="00842E64"/>
    <w:rsid w:val="008800F6"/>
    <w:rsid w:val="00941B7E"/>
    <w:rsid w:val="009667DB"/>
    <w:rsid w:val="00A31E4F"/>
    <w:rsid w:val="00B140A4"/>
    <w:rsid w:val="00B839FD"/>
    <w:rsid w:val="00BF55EF"/>
    <w:rsid w:val="00C713D7"/>
    <w:rsid w:val="00C83E7E"/>
    <w:rsid w:val="00D6095D"/>
    <w:rsid w:val="00DF4CF6"/>
    <w:rsid w:val="00E07822"/>
    <w:rsid w:val="00E262D9"/>
    <w:rsid w:val="00E542E4"/>
    <w:rsid w:val="00F7225A"/>
    <w:rsid w:val="00F7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1172"/>
  <w15:chartTrackingRefBased/>
  <w15:docId w15:val="{F4606E4F-2F17-4EED-A851-9564C7F4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5C2"/>
    <w:pPr>
      <w:widowControl w:val="0"/>
      <w:autoSpaceDE w:val="0"/>
      <w:autoSpaceDN w:val="0"/>
      <w:spacing w:after="0" w:line="240" w:lineRule="auto"/>
      <w:ind w:left="112" w:hanging="913"/>
      <w:jc w:val="both"/>
    </w:pPr>
    <w:rPr>
      <w:rFonts w:ascii="Arial" w:eastAsia="Arial" w:hAnsi="Arial" w:cs="Arial"/>
      <w:sz w:val="52"/>
      <w:szCs w:val="52"/>
    </w:rPr>
  </w:style>
  <w:style w:type="character" w:customStyle="1" w:styleId="BodyTextChar">
    <w:name w:val="Body Text Char"/>
    <w:basedOn w:val="DefaultParagraphFont"/>
    <w:link w:val="BodyText"/>
    <w:uiPriority w:val="1"/>
    <w:rsid w:val="003105C2"/>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A544-2588-46C0-BFE2-0253AD5D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CATSA - ACSTA</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Perseo, Suzanne</dc:creator>
  <cp:keywords/>
  <dc:description/>
  <cp:lastModifiedBy>Perseo, Suzanne</cp:lastModifiedBy>
  <cp:revision>3</cp:revision>
  <dcterms:created xsi:type="dcterms:W3CDTF">2024-05-14T15:33:00Z</dcterms:created>
  <dcterms:modified xsi:type="dcterms:W3CDTF">2024-05-14T20:08:00Z</dcterms:modified>
</cp:coreProperties>
</file>